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D" w:rsidRDefault="00CE48F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一、</w:t>
      </w:r>
      <w:r w:rsidR="00B25C69">
        <w:rPr>
          <w:rFonts w:hint="eastAsia"/>
          <w:b/>
          <w:sz w:val="36"/>
          <w:szCs w:val="36"/>
        </w:rPr>
        <w:t>分项报价表</w:t>
      </w:r>
    </w:p>
    <w:p w:rsidR="00C5307D" w:rsidRDefault="00B25C69">
      <w:pPr>
        <w:rPr>
          <w:b/>
          <w:sz w:val="36"/>
          <w:szCs w:val="36"/>
        </w:rPr>
      </w:pPr>
      <w:r w:rsidRPr="00B25C69">
        <w:rPr>
          <w:noProof/>
        </w:rPr>
        <w:t xml:space="preserve">   </w:t>
      </w:r>
      <w:r w:rsidR="00295762">
        <w:rPr>
          <w:noProof/>
        </w:rPr>
        <w:drawing>
          <wp:inline distT="0" distB="0" distL="0" distR="0" wp14:anchorId="752E7FEC" wp14:editId="4108DB06">
            <wp:extent cx="5274310" cy="4967252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7D" w:rsidRDefault="00C5307D"/>
    <w:p w:rsidR="00C5307D" w:rsidRDefault="00F44BA6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最终</w:t>
      </w:r>
      <w:r w:rsidR="00B25C69">
        <w:rPr>
          <w:rFonts w:asciiTheme="minorEastAsia" w:hAnsiTheme="minorEastAsia"/>
          <w:sz w:val="28"/>
          <w:szCs w:val="28"/>
        </w:rPr>
        <w:t>报价</w:t>
      </w:r>
      <w:r w:rsidR="00B25C69" w:rsidRPr="00B25C69">
        <w:rPr>
          <w:rFonts w:asciiTheme="minorEastAsia" w:hAnsiTheme="minorEastAsia"/>
          <w:sz w:val="28"/>
          <w:szCs w:val="28"/>
        </w:rPr>
        <w:t>：</w:t>
      </w:r>
      <w:r w:rsidR="00F410B9" w:rsidRPr="00F410B9">
        <w:rPr>
          <w:rFonts w:asciiTheme="minorEastAsia" w:hAnsiTheme="minorEastAsia" w:hint="eastAsia"/>
          <w:sz w:val="28"/>
          <w:szCs w:val="28"/>
        </w:rPr>
        <w:t>人民币</w:t>
      </w:r>
      <w:r w:rsidR="002B7D1F" w:rsidRPr="002B7D1F">
        <w:rPr>
          <w:rFonts w:asciiTheme="minorEastAsia" w:hAnsiTheme="minorEastAsia" w:hint="eastAsia"/>
          <w:sz w:val="28"/>
          <w:szCs w:val="28"/>
        </w:rPr>
        <w:t>大写</w:t>
      </w:r>
      <w:r w:rsidR="00295762" w:rsidRPr="00295762">
        <w:rPr>
          <w:rFonts w:asciiTheme="minorEastAsia" w:hAnsiTheme="minorEastAsia" w:hint="eastAsia"/>
          <w:sz w:val="28"/>
          <w:szCs w:val="28"/>
        </w:rPr>
        <w:t>壹佰肆拾陆万捌仟柒佰叁拾贰元伍角伍分（¥1468732.55元）</w:t>
      </w:r>
    </w:p>
    <w:p w:rsidR="00295762" w:rsidRDefault="00295762">
      <w:pPr>
        <w:rPr>
          <w:rFonts w:asciiTheme="minorEastAsia" w:hAnsiTheme="minorEastAsia" w:hint="eastAsia"/>
          <w:sz w:val="28"/>
          <w:szCs w:val="28"/>
        </w:rPr>
      </w:pPr>
    </w:p>
    <w:p w:rsidR="00295762" w:rsidRDefault="00295762">
      <w:pPr>
        <w:rPr>
          <w:rFonts w:asciiTheme="minorEastAsia" w:hAnsiTheme="minorEastAsia" w:hint="eastAsia"/>
          <w:sz w:val="28"/>
          <w:szCs w:val="28"/>
        </w:rPr>
      </w:pPr>
    </w:p>
    <w:p w:rsidR="00295762" w:rsidRDefault="00295762">
      <w:pPr>
        <w:rPr>
          <w:rFonts w:asciiTheme="minorEastAsia" w:hAnsiTheme="minorEastAsia" w:hint="eastAsia"/>
          <w:sz w:val="28"/>
          <w:szCs w:val="28"/>
        </w:rPr>
      </w:pPr>
    </w:p>
    <w:p w:rsidR="00295762" w:rsidRDefault="00295762">
      <w:pPr>
        <w:rPr>
          <w:rFonts w:asciiTheme="minorEastAsia" w:hAnsiTheme="minorEastAsia" w:hint="eastAsia"/>
          <w:sz w:val="28"/>
          <w:szCs w:val="28"/>
        </w:rPr>
      </w:pPr>
    </w:p>
    <w:p w:rsidR="00295762" w:rsidRDefault="00295762">
      <w:pPr>
        <w:rPr>
          <w:rFonts w:asciiTheme="minorEastAsia" w:hAnsiTheme="minorEastAsia" w:hint="eastAsia"/>
          <w:sz w:val="28"/>
          <w:szCs w:val="28"/>
        </w:rPr>
      </w:pPr>
    </w:p>
    <w:p w:rsidR="00295762" w:rsidRDefault="00295762">
      <w:pPr>
        <w:rPr>
          <w:rFonts w:hint="eastAsia"/>
          <w:b/>
          <w:sz w:val="36"/>
          <w:szCs w:val="36"/>
        </w:rPr>
      </w:pPr>
      <w:r w:rsidRPr="00295762">
        <w:rPr>
          <w:rFonts w:hint="eastAsia"/>
          <w:b/>
          <w:sz w:val="36"/>
          <w:szCs w:val="36"/>
        </w:rPr>
        <w:lastRenderedPageBreak/>
        <w:t>中小企业声明函</w:t>
      </w:r>
    </w:p>
    <w:p w:rsidR="00295762" w:rsidRDefault="00295762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5C391C0" wp14:editId="309DF5C6">
            <wp:extent cx="5274310" cy="5480033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8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62" w:rsidRDefault="00295762">
      <w:pPr>
        <w:rPr>
          <w:rFonts w:hint="eastAsia"/>
          <w:b/>
          <w:sz w:val="36"/>
          <w:szCs w:val="36"/>
        </w:rPr>
      </w:pPr>
    </w:p>
    <w:p w:rsidR="00295762" w:rsidRDefault="00295762">
      <w:pPr>
        <w:rPr>
          <w:rFonts w:hint="eastAsia"/>
          <w:b/>
          <w:sz w:val="36"/>
          <w:szCs w:val="36"/>
        </w:rPr>
      </w:pPr>
    </w:p>
    <w:p w:rsidR="00295762" w:rsidRDefault="00295762">
      <w:pPr>
        <w:rPr>
          <w:rFonts w:hint="eastAsia"/>
          <w:b/>
          <w:sz w:val="36"/>
          <w:szCs w:val="36"/>
        </w:rPr>
      </w:pPr>
    </w:p>
    <w:p w:rsidR="00295762" w:rsidRDefault="00295762">
      <w:pPr>
        <w:rPr>
          <w:rFonts w:hint="eastAsia"/>
          <w:b/>
          <w:sz w:val="36"/>
          <w:szCs w:val="36"/>
        </w:rPr>
      </w:pPr>
    </w:p>
    <w:p w:rsidR="00295762" w:rsidRDefault="00295762">
      <w:pPr>
        <w:rPr>
          <w:rFonts w:hint="eastAsia"/>
          <w:b/>
          <w:sz w:val="36"/>
          <w:szCs w:val="36"/>
        </w:rPr>
      </w:pPr>
    </w:p>
    <w:p w:rsidR="00295762" w:rsidRDefault="00295762">
      <w:pPr>
        <w:rPr>
          <w:rFonts w:hint="eastAsia"/>
          <w:b/>
          <w:sz w:val="36"/>
          <w:szCs w:val="36"/>
        </w:rPr>
      </w:pPr>
    </w:p>
    <w:p w:rsidR="00295762" w:rsidRDefault="00295762">
      <w:pPr>
        <w:rPr>
          <w:rFonts w:hint="eastAsia"/>
          <w:b/>
          <w:sz w:val="36"/>
          <w:szCs w:val="36"/>
        </w:rPr>
      </w:pPr>
    </w:p>
    <w:p w:rsidR="00C5307D" w:rsidRDefault="0029576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三</w:t>
      </w:r>
      <w:r w:rsidR="00CE48FA">
        <w:rPr>
          <w:rFonts w:hint="eastAsia"/>
          <w:b/>
          <w:sz w:val="36"/>
          <w:szCs w:val="36"/>
        </w:rPr>
        <w:t>、</w:t>
      </w:r>
      <w:r w:rsidR="006807C5" w:rsidRPr="006807C5">
        <w:rPr>
          <w:rFonts w:hint="eastAsia"/>
          <w:b/>
          <w:sz w:val="36"/>
          <w:szCs w:val="36"/>
        </w:rPr>
        <w:t>投标人评审得分与排序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409"/>
        <w:gridCol w:w="1701"/>
      </w:tblGrid>
      <w:tr w:rsidR="00C5307D">
        <w:trPr>
          <w:trHeight w:val="723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701" w:type="dxa"/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排序</w:t>
            </w:r>
          </w:p>
        </w:tc>
      </w:tr>
      <w:tr w:rsidR="00C5307D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295762" w:rsidRPr="00295762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安徽沁钰建设工程有</w:t>
            </w:r>
          </w:p>
          <w:p w:rsidR="00C5307D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5307D" w:rsidRDefault="00295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92.40</w:t>
            </w:r>
          </w:p>
        </w:tc>
        <w:tc>
          <w:tcPr>
            <w:tcW w:w="1701" w:type="dxa"/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5307D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295762" w:rsidRPr="00295762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安徽驰耐邦体育产业</w:t>
            </w:r>
          </w:p>
          <w:p w:rsidR="00C5307D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5307D" w:rsidRDefault="00295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84.98</w:t>
            </w:r>
          </w:p>
        </w:tc>
        <w:tc>
          <w:tcPr>
            <w:tcW w:w="1701" w:type="dxa"/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5307D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295762" w:rsidRPr="00295762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安徽万鼎建设工程有</w:t>
            </w:r>
          </w:p>
          <w:p w:rsidR="00C5307D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5307D" w:rsidRDefault="00295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76.15</w:t>
            </w:r>
          </w:p>
        </w:tc>
        <w:tc>
          <w:tcPr>
            <w:tcW w:w="1701" w:type="dxa"/>
            <w:vAlign w:val="center"/>
          </w:tcPr>
          <w:p w:rsidR="00C5307D" w:rsidRDefault="00B25C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95762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295762" w:rsidRPr="00295762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安徽博恒建筑工程有</w:t>
            </w:r>
          </w:p>
          <w:p w:rsidR="00295762" w:rsidRPr="002B7D1F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限责任公司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95762" w:rsidRDefault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75.46</w:t>
            </w:r>
          </w:p>
        </w:tc>
        <w:tc>
          <w:tcPr>
            <w:tcW w:w="1701" w:type="dxa"/>
            <w:vAlign w:val="center"/>
          </w:tcPr>
          <w:p w:rsidR="00295762" w:rsidRDefault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95762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295762" w:rsidRPr="00295762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江苏尚贤建设工程有</w:t>
            </w:r>
          </w:p>
          <w:p w:rsidR="00295762" w:rsidRPr="002B7D1F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95762" w:rsidRDefault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73.83</w:t>
            </w:r>
          </w:p>
        </w:tc>
        <w:tc>
          <w:tcPr>
            <w:tcW w:w="1701" w:type="dxa"/>
            <w:vAlign w:val="center"/>
          </w:tcPr>
          <w:p w:rsidR="00295762" w:rsidRDefault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95762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295762" w:rsidRPr="00295762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蒙城县盈进建筑有限</w:t>
            </w:r>
          </w:p>
          <w:p w:rsidR="00295762" w:rsidRPr="002B7D1F" w:rsidRDefault="00295762" w:rsidP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95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95762" w:rsidRDefault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60.98</w:t>
            </w:r>
          </w:p>
        </w:tc>
        <w:tc>
          <w:tcPr>
            <w:tcW w:w="1701" w:type="dxa"/>
            <w:vAlign w:val="center"/>
          </w:tcPr>
          <w:p w:rsidR="00295762" w:rsidRDefault="00295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CE48FA" w:rsidRPr="00CE48FA" w:rsidRDefault="00CE48FA">
      <w:pPr>
        <w:rPr>
          <w:b/>
          <w:sz w:val="36"/>
          <w:szCs w:val="36"/>
        </w:rPr>
      </w:pPr>
    </w:p>
    <w:sectPr w:rsidR="00CE48FA" w:rsidRPr="00CE4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JmNDQyNDY1M2NhNGQxZDViYzc5YTc5ODEzNWMifQ=="/>
  </w:docVars>
  <w:rsids>
    <w:rsidRoot w:val="006B0E60"/>
    <w:rsid w:val="00040805"/>
    <w:rsid w:val="000436D8"/>
    <w:rsid w:val="00052838"/>
    <w:rsid w:val="00117FE9"/>
    <w:rsid w:val="001366B3"/>
    <w:rsid w:val="001A59E7"/>
    <w:rsid w:val="00295762"/>
    <w:rsid w:val="002B7D1F"/>
    <w:rsid w:val="00300F00"/>
    <w:rsid w:val="00527668"/>
    <w:rsid w:val="005620B9"/>
    <w:rsid w:val="005C533B"/>
    <w:rsid w:val="00602A74"/>
    <w:rsid w:val="006302A2"/>
    <w:rsid w:val="006605F1"/>
    <w:rsid w:val="006807C5"/>
    <w:rsid w:val="00687850"/>
    <w:rsid w:val="006953B7"/>
    <w:rsid w:val="006A6542"/>
    <w:rsid w:val="006B0E60"/>
    <w:rsid w:val="006B24A1"/>
    <w:rsid w:val="007306CF"/>
    <w:rsid w:val="008646B7"/>
    <w:rsid w:val="008C7A92"/>
    <w:rsid w:val="00903BB2"/>
    <w:rsid w:val="00A10A71"/>
    <w:rsid w:val="00B0167E"/>
    <w:rsid w:val="00B1023F"/>
    <w:rsid w:val="00B25C69"/>
    <w:rsid w:val="00C5307D"/>
    <w:rsid w:val="00CA7D32"/>
    <w:rsid w:val="00CB3CBE"/>
    <w:rsid w:val="00CE48FA"/>
    <w:rsid w:val="00D170F9"/>
    <w:rsid w:val="00D633E0"/>
    <w:rsid w:val="00DF1626"/>
    <w:rsid w:val="00E05F2C"/>
    <w:rsid w:val="00E53FAD"/>
    <w:rsid w:val="00E9033A"/>
    <w:rsid w:val="00EC1563"/>
    <w:rsid w:val="00EF182A"/>
    <w:rsid w:val="00EF1B92"/>
    <w:rsid w:val="00F25812"/>
    <w:rsid w:val="00F410B9"/>
    <w:rsid w:val="00F44BA6"/>
    <w:rsid w:val="00F54D10"/>
    <w:rsid w:val="6CC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cp:lastPrinted>2023-10-08T07:22:00Z</cp:lastPrinted>
  <dcterms:created xsi:type="dcterms:W3CDTF">2023-08-31T09:02:00Z</dcterms:created>
  <dcterms:modified xsi:type="dcterms:W3CDTF">2023-10-25T02:28:00Z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7248F4C5608A42C9A270EA444308D2F1</vt:lpwstr>
  </property>
</Properties>
</file>